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82f284bf5008ab6fd6aaa37fb65e6c9d42a6652"/>
    <w:p>
      <w:pPr>
        <w:pStyle w:val="Heading3"/>
      </w:pPr>
      <w:r>
        <w:t xml:space="preserve">Владимир Береснев и Отдел охраны общественного порядка УВД по ЗАО ГУ МВД России по городу Москве дали рекомендации жителям округа</w:t>
      </w:r>
    </w:p>
    <w:p>
      <w:pPr>
        <w:pStyle w:val="FirstParagraph"/>
      </w:pPr>
      <w:r>
        <w:t xml:space="preserve">14.07.2020</w:t>
      </w:r>
    </w:p>
    <w:p>
      <w:pPr>
        <w:pStyle w:val="BodyText"/>
      </w:pPr>
      <w:r>
        <w:t xml:space="preserve">На просьбу дать несколько советов жителям округа об основных правилах поведения в общественных местах и как не стать жертвой мошенников, при совершении покупок в магазинах или открытых торговых площадках, откликнулся один из старейших и уважаемых ветеранов ОВД – председатель Общественного совета при УВД по ЗАО полковник милиции в отставке Владимир Береснев. За плечами Владимира Валентиновича, огромный служебный и личный опыт.</w:t>
      </w:r>
    </w:p>
    <w:p>
      <w:pPr>
        <w:pStyle w:val="BodyText"/>
      </w:pPr>
      <w:r>
        <w:t xml:space="preserve">Не провоцируйте своим поведением.</w:t>
      </w:r>
    </w:p>
    <w:p>
      <w:pPr>
        <w:pStyle w:val="BodyText"/>
      </w:pPr>
      <w:r>
        <w:t xml:space="preserve">Многие граждане, сами того не подозревая, провоцируют потенциальных злоумышленников своим поведением, размахивают кошельком, открыто демонстрируют его содержимое, оставляют открытыми сумки, демонстративно засовывают пачку купюр во внешний карман брюк или пиджака, внешний не застегнутый клапан кейса, барсетки или сумочки.</w:t>
      </w:r>
    </w:p>
    <w:p>
      <w:pPr>
        <w:pStyle w:val="BodyText"/>
      </w:pPr>
      <w:r>
        <w:t xml:space="preserve">Чтобы избежать противоправных действий и не стать жертвой преступников:</w:t>
      </w:r>
    </w:p>
    <w:p>
      <w:pPr>
        <w:numPr>
          <w:ilvl w:val="0"/>
          <w:numId w:val="1001"/>
        </w:numPr>
        <w:pStyle w:val="Compact"/>
      </w:pPr>
      <w:r>
        <w:t xml:space="preserve">НЕ ДЕМОНСТРИРУЙТЕ ВСЕМ И КАЖДОМУ СВОИ ДЕНЬГИ И ЦЕННОСТИ.</w:t>
      </w:r>
    </w:p>
    <w:p>
      <w:pPr>
        <w:numPr>
          <w:ilvl w:val="0"/>
          <w:numId w:val="1001"/>
        </w:numPr>
        <w:pStyle w:val="Compact"/>
      </w:pPr>
      <w:r>
        <w:t xml:space="preserve">НЕ РЕКОМЕНДУЕТСЯ НОСИТЬ ДЕНЬГИ И ДРАГОЦЕННОСТИ В СУМОЧКЕ (ПОРТМОНЕ) ИЛИ ИНОЙ РУЧНОЙ КЛАДИ, ЛУЧШЕ ПОЛОЖИТЬ ИХ ВО ВНУТРЕННИЕ КАРМАНЫ ОДЕЖДЫ.</w:t>
      </w:r>
    </w:p>
    <w:p>
      <w:pPr>
        <w:numPr>
          <w:ilvl w:val="0"/>
          <w:numId w:val="1001"/>
        </w:numPr>
        <w:pStyle w:val="Compact"/>
      </w:pPr>
      <w:r>
        <w:t xml:space="preserve">НИ В КОЕМ СЛУЧАЕ НЕ ПЕРЕСЧИТЫВАЙТЕ ВАШИ ДЕНЬГИ НА УЛИЦЕ.</w:t>
      </w:r>
    </w:p>
    <w:p>
      <w:pPr>
        <w:numPr>
          <w:ilvl w:val="0"/>
          <w:numId w:val="1001"/>
        </w:numPr>
        <w:pStyle w:val="Compact"/>
      </w:pPr>
      <w:r>
        <w:t xml:space="preserve">БУДЬТЕ НЕДОВЕРЧИВЫ, ЕСЛИ НЕЗНАКОМЫЙ ЧЕЛОВЕК ПРОСИТ ВАС НА УЛИЦЕ РАЗМЕНЯТЬ ДЕНЬГИ, ВОЗМОЖНО, ЭТО ТРЮК, ЧТОБЫ УЗНАТЬ СОДЕРЖИМОЕ ВАШЕГО КОШЕЛЬКА.</w:t>
      </w:r>
    </w:p>
    <w:p>
      <w:pPr>
        <w:numPr>
          <w:ilvl w:val="0"/>
          <w:numId w:val="1001"/>
        </w:numPr>
        <w:pStyle w:val="Compact"/>
      </w:pPr>
      <w:r>
        <w:t xml:space="preserve">НИ ПОД КАКИМ ПРЕДЛОГОМ НЕ ДАВАЙТЕ В РУКИ ТЕЛЕФОН НЕЗНАКОМЫМ ЛЮДЯМ.</w:t>
      </w:r>
    </w:p>
    <w:p>
      <w:pPr>
        <w:numPr>
          <w:ilvl w:val="0"/>
          <w:numId w:val="1001"/>
        </w:numPr>
        <w:pStyle w:val="Compact"/>
      </w:pPr>
      <w:r>
        <w:t xml:space="preserve">ИМЕЯ С СОБОЙ ЗНАЧИТЕЛЬНУЮ СУММУ ДЕНЕГ, СТАРАЙТЕСЬ НАХОДИТЬСЯ НА УЛИЦЕ В СОПРОВОЖДЕНИИ РОДСТВЕННИКОВ ИЛИ БЛИЗКИХ ЗНАКОМЫХ.</w:t>
      </w:r>
    </w:p>
    <w:p>
      <w:pPr>
        <w:pStyle w:val="FirstParagraph"/>
      </w:pPr>
      <w:r>
        <w:t xml:space="preserve">Заботьтесь о своей безопасности постоянно.</w:t>
      </w:r>
    </w:p>
    <w:p>
      <w:pPr>
        <w:pStyle w:val="BodyText"/>
      </w:pPr>
      <w:r>
        <w:t xml:space="preserve">ОСНОВЫ ПОВЕДЕНИЯ НА УЛИЦАХ и НЕОБХОДИМЫЕ ПРЕВЕНТИВНЫЕ МЕРЫ</w:t>
      </w:r>
    </w:p>
    <w:p>
      <w:pPr>
        <w:numPr>
          <w:ilvl w:val="0"/>
          <w:numId w:val="1002"/>
        </w:numPr>
        <w:pStyle w:val="Compact"/>
      </w:pPr>
      <w:r>
        <w:t xml:space="preserve">ИДИТЕ ДОМОЙ ТОЛЬКО ПО ОСВЕЩЕННЫМ И ОЖИВЛЕННЫМ УЛИЦАМ, НЕ ВЫБИРАЯ ДЛЯ СОКРАЩЕНИЯ ПУТИ ТЕМНЫЕ ПЕРЕУЛКИ.</w:t>
      </w:r>
    </w:p>
    <w:p>
      <w:pPr>
        <w:numPr>
          <w:ilvl w:val="0"/>
          <w:numId w:val="1002"/>
        </w:numPr>
        <w:pStyle w:val="Compact"/>
      </w:pPr>
      <w:r>
        <w:t xml:space="preserve">ВСЕГДА ВЫБИРАЙТЕ ТОЛЬКО ХОРОШО ЗНАКОМУЮ ДОРОГУ.</w:t>
      </w:r>
    </w:p>
    <w:p>
      <w:pPr>
        <w:numPr>
          <w:ilvl w:val="0"/>
          <w:numId w:val="1002"/>
        </w:numPr>
        <w:pStyle w:val="Compact"/>
      </w:pPr>
      <w:r>
        <w:t xml:space="preserve">В ВЕЧЕРНЕЕ ВРЕМЯ НЕОБХОДИМО ВСТРЕЧАТЬ СВОИХ БЛИЗКИХ, ОСОБЕННО ЖЕНЩИН, ПОДРОСТКОВ И ПОЖИЛЫХ ЛЮДЕЙ НА ОСТАНОВКАХ ОБЩЕСТВЕННОГО ТРАНСПОРТА И ПРОВОЖАТЬ ИХ ПРИ ОТЪЕЗДЕ.</w:t>
      </w:r>
    </w:p>
    <w:p>
      <w:pPr>
        <w:numPr>
          <w:ilvl w:val="0"/>
          <w:numId w:val="1002"/>
        </w:numPr>
        <w:pStyle w:val="Compact"/>
      </w:pPr>
      <w:r>
        <w:t xml:space="preserve">ЕСЛИ ВАС КТО-ТО ОСТАНАВЛИВАЕТ ИЛИ КРИЧИТ ВСЛЕД, ПРОДОЛЖАЙТЕ ИДТИ. НЕ ПОДДАВАЙТЕСЬ НА УГРОЗЫ И ПРОВОКАЦИИ, НЕ РЕАГИРУЙТЕ НА НЕЦЕНЗУРНЫЕ ВЫРАЖЕНИЯ.</w:t>
      </w:r>
    </w:p>
    <w:p>
      <w:pPr>
        <w:numPr>
          <w:ilvl w:val="0"/>
          <w:numId w:val="1002"/>
        </w:numPr>
        <w:pStyle w:val="Compact"/>
      </w:pPr>
      <w:r>
        <w:t xml:space="preserve">ИЗБЕГАЙТЕ МЕСТ ВОЗМОЖНОГО СКОПЛЕНИЯ ШУМНЫХ КОМПАНИЙ, А В НОЧНОЕ ВРЕМЯ НЕОСВЕЩЕННЫХ ПЕРЕУЛКОВ, ГАРАЖЕЙ, ТЕМНЫХ ПОДЪЕЗДОВ, И ТОМУ ПОДОБНЫЕ МЕСТА.</w:t>
      </w:r>
    </w:p>
    <w:p>
      <w:pPr>
        <w:numPr>
          <w:ilvl w:val="0"/>
          <w:numId w:val="1002"/>
        </w:numPr>
        <w:pStyle w:val="Compact"/>
      </w:pPr>
      <w:r>
        <w:t xml:space="preserve">ОГЛЯДЫВАЙТЕСЬ ПО СТОРОНАМ ПРОХОДЯ ПО ТЕМНЫМ ДВОРАМ, ЗАХОДЯ В ТЕМНЫЙ ПОДЪЕЗД. СТАРАЙТЕСЬ ИЗБЕГАТЬ МАЛОЛЮДНЫХ И ПЛОХО ОСВЕЩЕННЫХ МЕСТ.</w:t>
      </w:r>
    </w:p>
    <w:p>
      <w:pPr>
        <w:numPr>
          <w:ilvl w:val="0"/>
          <w:numId w:val="1002"/>
        </w:numPr>
        <w:pStyle w:val="Compact"/>
      </w:pPr>
      <w:r>
        <w:t xml:space="preserve">СТАРАЙТЕСЬ КОНТРОЛИРОВАТЬ ОКРУЖАЮЩЕЕ ПРОСТРАНСТВО. ОБРАЩАЙТЕ ВНИМАНИЕ НА ГРАЖДАН, КОТОРЫЕ СТРЕМЯТСЯ НА ТЕМНОЙ УЛИЦЕ СОКРАТИТЬ ДИСТАНЦИЮ С ВАМИ.</w:t>
      </w:r>
    </w:p>
    <w:p>
      <w:pPr>
        <w:numPr>
          <w:ilvl w:val="0"/>
          <w:numId w:val="1002"/>
        </w:numPr>
        <w:pStyle w:val="Compact"/>
      </w:pPr>
      <w:r>
        <w:t xml:space="preserve">ОТМЕЧАЙТЕ В ГОЛОВЕ МЕСТО, ГДЕ ВЫ ПРОХОДИТЕ В ДАННЫЙ МОМЕНТ: НАЗВАНИЕ УЛИЦЫ И НОМЕР ДОМА, В СЛУЧАЕ СОБЫТИЯ ПРОИСШЕСТВИЯ НЕМЕДЛЕННО ЗВОНИТЕ ПО ТЕЛЕФОНУ 112. БУДЬТЕ ГОТОВЫ ЧЕТКО И БЫСТРО НАЗВАТЬ АДРЕС МЕСТОНАХОЖДЕНИЯ.</w:t>
      </w:r>
    </w:p>
    <w:p>
      <w:pPr>
        <w:numPr>
          <w:ilvl w:val="0"/>
          <w:numId w:val="1002"/>
        </w:numPr>
        <w:pStyle w:val="Compact"/>
      </w:pPr>
      <w:r>
        <w:t xml:space="preserve">ПОМНИТЕ, НИ ОДНА ВЕЩЬ, КОТОРУЮ У ВАС ХОТЯТ ОТНЯТЬ, НЕ СТОИТ БЕЗОПАСНОСТИ, ВАШЕГО ЗДОРОВЬЯ ИЛИ ЖИЗНИ.</w:t>
      </w:r>
    </w:p>
    <w:p>
      <w:pPr>
        <w:pStyle w:val="FirstParagraph"/>
      </w:pPr>
      <w:r>
        <w:t xml:space="preserve">Помните! Ваша безопасность во многом зависит от вас самих и от вашего поведения.</w:t>
      </w:r>
    </w:p>
    <w:p>
      <w:pPr>
        <w:pStyle w:val="BodyText"/>
      </w:pPr>
      <w:r>
        <w:t xml:space="preserve">Пресс-служба УВД по ЗАО г. Москвы</w:t>
      </w:r>
    </w:p>
    <w:p>
      <w:pPr>
        <w:pStyle w:val="BodyText"/>
      </w:pPr>
      <w:r>
        <w:br/>
      </w:r>
    </w:p>
    <w:p>
      <w:pPr>
        <w:pStyle w:val="BodyText"/>
      </w:pPr>
      <w:r>
        <w:t xml:space="preserve">Адрес страницы:</w:t>
      </w:r>
      <w:r>
        <w:t xml:space="preserve"> </w:t>
      </w:r>
      <w:hyperlink r:id="rId20">
        <w:r>
          <w:rPr>
            <w:rStyle w:val="Hyperlink"/>
          </w:rPr>
          <w:t xml:space="preserve">http://mozhaisky.mos.ru/presscenter/news-on-main/detail/9025321.html</w:t>
        </w:r>
      </w:hyperlink>
    </w:p>
    <w:p>
      <w:pPr>
        <w:pStyle w:val="BodyText"/>
      </w:pPr>
      <w:hyperlink r:id="rId21">
        <w:r>
          <w:rPr>
            <w:rStyle w:val="Hyperlink"/>
          </w:rPr>
          <w:t xml:space="preserve">Управа Можайского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ozhaisky.mos.ru" TargetMode="External" /><Relationship Type="http://schemas.openxmlformats.org/officeDocument/2006/relationships/hyperlink" Id="rId20" Target="http://mozhaisky.mos.ru/presscenter/news-on-main/detail/9025321.html" TargetMode="External" /></Relationships>
</file>

<file path=word/_rels/footnotes.xml.rels><?xml version="1.0" encoding="UTF-8"?><Relationships xmlns="http://schemas.openxmlformats.org/package/2006/relationships"><Relationship Type="http://schemas.openxmlformats.org/officeDocument/2006/relationships/hyperlink" Id="rId21" Target="http://mozhaisky.mos.ru" TargetMode="External" /><Relationship Type="http://schemas.openxmlformats.org/officeDocument/2006/relationships/hyperlink" Id="rId20" Target="http://mozhaisky.mos.ru/presscenter/news-on-main/detail/902532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2025-07-30T22:51:37Z</dcterms:created>
  <dcterms:modified xsi:type="dcterms:W3CDTF">2025-07-30T22:51:37Z</dcterms:modified>
</cp:coreProperties>
</file>

<file path=docProps/custom.xml><?xml version="1.0" encoding="utf-8"?>
<Properties xmlns="http://schemas.openxmlformats.org/officeDocument/2006/custom-properties" xmlns:vt="http://schemas.openxmlformats.org/officeDocument/2006/docPropsVTypes"/>
</file>